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8B" w:rsidRDefault="00721F8B" w:rsidP="00721F8B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2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F8B" w:rsidRDefault="00721F8B" w:rsidP="00721F8B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F8B" w:rsidRPr="00557A1F" w:rsidRDefault="00721F8B" w:rsidP="00721F8B">
      <w:pPr>
        <w:rPr>
          <w:sz w:val="24"/>
          <w:szCs w:val="24"/>
          <w:lang w:val="en-US"/>
        </w:rPr>
      </w:pPr>
    </w:p>
    <w:p w:rsidR="00721F8B" w:rsidRPr="00557A1F" w:rsidRDefault="00721F8B" w:rsidP="00721F8B">
      <w:pPr>
        <w:spacing w:after="0"/>
        <w:rPr>
          <w:sz w:val="24"/>
          <w:szCs w:val="24"/>
        </w:rPr>
      </w:pPr>
      <w:r w:rsidRPr="00557A1F">
        <w:rPr>
          <w:sz w:val="24"/>
          <w:szCs w:val="24"/>
        </w:rPr>
        <w:t>ΕΛΛΗΝΙΚΗ ΔΗΜΟΚΡΑΤΙΑ</w:t>
      </w:r>
    </w:p>
    <w:p w:rsidR="00721F8B" w:rsidRPr="00557A1F" w:rsidRDefault="00721F8B" w:rsidP="00721F8B">
      <w:pPr>
        <w:spacing w:after="0"/>
        <w:rPr>
          <w:rFonts w:cs="Arial"/>
          <w:sz w:val="24"/>
          <w:szCs w:val="24"/>
          <w:shd w:val="clear" w:color="auto" w:fill="FFFFFF"/>
        </w:rPr>
      </w:pPr>
      <w:r w:rsidRPr="00557A1F">
        <w:rPr>
          <w:rFonts w:cs="Arial"/>
          <w:sz w:val="24"/>
          <w:szCs w:val="24"/>
          <w:shd w:val="clear" w:color="auto" w:fill="FFFFFF"/>
        </w:rPr>
        <w:t xml:space="preserve">    ΔΗΜΟΣ ΛΕΥΚΑΔΑΣ</w:t>
      </w:r>
    </w:p>
    <w:p w:rsidR="00721F8B" w:rsidRPr="00557A1F" w:rsidRDefault="00017CFE" w:rsidP="00721F8B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 Λευκάδα, </w:t>
      </w:r>
      <w:r w:rsidRPr="00017CFE">
        <w:rPr>
          <w:rFonts w:cs="Arial"/>
          <w:sz w:val="24"/>
          <w:szCs w:val="24"/>
          <w:shd w:val="clear" w:color="auto" w:fill="FFFFFF"/>
        </w:rPr>
        <w:t>20</w:t>
      </w:r>
      <w:r w:rsidR="00721F8B">
        <w:rPr>
          <w:rFonts w:cs="Arial"/>
          <w:sz w:val="24"/>
          <w:szCs w:val="24"/>
          <w:shd w:val="clear" w:color="auto" w:fill="FFFFFF"/>
        </w:rPr>
        <w:t>/4</w:t>
      </w:r>
      <w:r w:rsidR="00721F8B" w:rsidRPr="00557A1F">
        <w:rPr>
          <w:rFonts w:cs="Arial"/>
          <w:sz w:val="24"/>
          <w:szCs w:val="24"/>
          <w:shd w:val="clear" w:color="auto" w:fill="FFFFFF"/>
        </w:rPr>
        <w:t>/2023</w:t>
      </w:r>
    </w:p>
    <w:p w:rsidR="00721F8B" w:rsidRPr="00557A1F" w:rsidRDefault="00721F8B" w:rsidP="00721F8B">
      <w:pPr>
        <w:spacing w:after="0"/>
        <w:jc w:val="right"/>
        <w:rPr>
          <w:rFonts w:cs="Arial"/>
          <w:sz w:val="24"/>
          <w:szCs w:val="24"/>
          <w:shd w:val="clear" w:color="auto" w:fill="FFFFFF"/>
        </w:rPr>
      </w:pPr>
    </w:p>
    <w:p w:rsidR="00721F8B" w:rsidRPr="00C200A5" w:rsidRDefault="00721F8B" w:rsidP="00721F8B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57A1F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721F8B" w:rsidRDefault="00721F8B" w:rsidP="00721F8B">
      <w:pPr>
        <w:spacing w:after="0"/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721F8B">
        <w:rPr>
          <w:rFonts w:cs="Arial"/>
          <w:b/>
          <w:sz w:val="24"/>
          <w:szCs w:val="24"/>
          <w:shd w:val="clear" w:color="auto" w:fill="FFFFFF"/>
        </w:rPr>
        <w:t xml:space="preserve">Επίσκεψη του Υπουργού Ναυτιλίας και Νησιωτικής Πολιτικής </w:t>
      </w:r>
      <w:r w:rsidR="00F07F87">
        <w:rPr>
          <w:rFonts w:cs="Arial"/>
          <w:b/>
          <w:sz w:val="24"/>
          <w:szCs w:val="24"/>
          <w:shd w:val="clear" w:color="auto" w:fill="FFFFFF"/>
        </w:rPr>
        <w:t xml:space="preserve">κ. </w:t>
      </w:r>
      <w:r w:rsidR="004419CC">
        <w:rPr>
          <w:rFonts w:cs="Arial"/>
          <w:b/>
          <w:sz w:val="24"/>
          <w:szCs w:val="24"/>
          <w:shd w:val="clear" w:color="auto" w:fill="FFFFFF"/>
        </w:rPr>
        <w:t>Ιωάννη Πλακιωτάκη στο</w:t>
      </w:r>
      <w:r w:rsidRPr="00721F8B">
        <w:rPr>
          <w:rFonts w:cs="Arial"/>
          <w:b/>
          <w:sz w:val="24"/>
          <w:szCs w:val="24"/>
          <w:shd w:val="clear" w:color="auto" w:fill="FFFFFF"/>
        </w:rPr>
        <w:t xml:space="preserve"> Δήμο Λευκάδας</w:t>
      </w:r>
    </w:p>
    <w:p w:rsidR="00721F8B" w:rsidRPr="00721F8B" w:rsidRDefault="00721F8B" w:rsidP="00721F8B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721F8B" w:rsidRPr="00721F8B" w:rsidRDefault="00721F8B" w:rsidP="00A32919">
      <w:p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eastAsia="el-GR"/>
        </w:rPr>
        <w:t xml:space="preserve">Τον </w:t>
      </w:r>
      <w:r w:rsidRPr="00721F8B">
        <w:rPr>
          <w:sz w:val="24"/>
          <w:szCs w:val="24"/>
          <w:shd w:val="clear" w:color="auto" w:fill="FFFFFF"/>
        </w:rPr>
        <w:t>Υπουργό Ναυτιλίας και Νησιωτικής Πολιτικής</w:t>
      </w:r>
      <w:r>
        <w:rPr>
          <w:sz w:val="24"/>
          <w:szCs w:val="24"/>
          <w:shd w:val="clear" w:color="auto" w:fill="FFFFFF"/>
        </w:rPr>
        <w:t xml:space="preserve"> κ.</w:t>
      </w:r>
      <w:r>
        <w:rPr>
          <w:rFonts w:eastAsia="Times New Roman" w:cs="Segoe UI"/>
          <w:sz w:val="24"/>
          <w:szCs w:val="24"/>
          <w:lang w:eastAsia="el-GR"/>
        </w:rPr>
        <w:t xml:space="preserve"> Ιωάννη Πλακιωτάκη και τον </w:t>
      </w:r>
      <w:r w:rsidR="009238F2">
        <w:rPr>
          <w:rStyle w:val="a4"/>
          <w:rFonts w:cs="Arial"/>
          <w:bCs/>
          <w:i w:val="0"/>
          <w:iCs w:val="0"/>
          <w:sz w:val="24"/>
          <w:szCs w:val="24"/>
          <w:shd w:val="clear" w:color="auto" w:fill="FFFFFF"/>
        </w:rPr>
        <w:t>Γενικό Γραμματέα</w:t>
      </w:r>
      <w:r w:rsidR="00A32919" w:rsidRPr="00A32919">
        <w:rPr>
          <w:rFonts w:cs="Arial"/>
          <w:sz w:val="24"/>
          <w:szCs w:val="24"/>
          <w:shd w:val="clear" w:color="auto" w:fill="FFFFFF"/>
        </w:rPr>
        <w:t> Αιγαίου</w:t>
      </w:r>
      <w:r w:rsidR="009238F2">
        <w:rPr>
          <w:rFonts w:cs="Arial"/>
          <w:sz w:val="24"/>
          <w:szCs w:val="24"/>
          <w:shd w:val="clear" w:color="auto" w:fill="FFFFFF"/>
        </w:rPr>
        <w:t xml:space="preserve"> </w:t>
      </w:r>
      <w:r w:rsidR="00A32919" w:rsidRPr="00A32919">
        <w:rPr>
          <w:rFonts w:cs="Arial"/>
          <w:sz w:val="24"/>
          <w:szCs w:val="24"/>
          <w:shd w:val="clear" w:color="auto" w:fill="FFFFFF"/>
        </w:rPr>
        <w:t>&amp; </w:t>
      </w:r>
      <w:r w:rsidR="00A32919" w:rsidRPr="00A32919">
        <w:rPr>
          <w:rStyle w:val="a4"/>
          <w:rFonts w:cs="Arial"/>
          <w:bCs/>
          <w:i w:val="0"/>
          <w:iCs w:val="0"/>
          <w:sz w:val="24"/>
          <w:szCs w:val="24"/>
          <w:shd w:val="clear" w:color="auto" w:fill="FFFFFF"/>
        </w:rPr>
        <w:t>Νησιωτικής Πολιτικής</w:t>
      </w:r>
      <w:r w:rsidR="00A32919" w:rsidRPr="00A32919">
        <w:rPr>
          <w:rFonts w:cs="Arial"/>
          <w:sz w:val="24"/>
          <w:szCs w:val="24"/>
          <w:shd w:val="clear" w:color="auto" w:fill="FFFFFF"/>
        </w:rPr>
        <w:t> κ.</w:t>
      </w:r>
      <w:r w:rsidR="009238F2">
        <w:rPr>
          <w:rFonts w:cs="Arial"/>
          <w:sz w:val="24"/>
          <w:szCs w:val="24"/>
          <w:shd w:val="clear" w:color="auto" w:fill="FFFFFF"/>
        </w:rPr>
        <w:t xml:space="preserve"> </w:t>
      </w:r>
      <w:r w:rsidR="00A32919">
        <w:rPr>
          <w:rFonts w:cs="Arial"/>
          <w:sz w:val="24"/>
          <w:szCs w:val="24"/>
          <w:shd w:val="clear" w:color="auto" w:fill="FFFFFF"/>
        </w:rPr>
        <w:t>Μανώλη</w:t>
      </w:r>
      <w:r w:rsidR="009238F2">
        <w:rPr>
          <w:rFonts w:cs="Arial"/>
          <w:sz w:val="24"/>
          <w:szCs w:val="24"/>
          <w:shd w:val="clear" w:color="auto" w:fill="FFFFFF"/>
        </w:rPr>
        <w:t xml:space="preserve"> </w:t>
      </w:r>
      <w:r w:rsidR="00A32919" w:rsidRPr="00A32919">
        <w:rPr>
          <w:rFonts w:cs="Arial"/>
          <w:sz w:val="24"/>
          <w:szCs w:val="24"/>
          <w:shd w:val="clear" w:color="auto" w:fill="FFFFFF"/>
        </w:rPr>
        <w:t>Κουτουλάκη</w:t>
      </w:r>
      <w:r w:rsidR="00A32919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017CFE">
        <w:rPr>
          <w:rFonts w:eastAsia="Times New Roman" w:cs="Segoe UI"/>
          <w:sz w:val="24"/>
          <w:szCs w:val="24"/>
          <w:lang w:eastAsia="el-GR"/>
        </w:rPr>
        <w:t>υποδέχτηκε στο γραφείο του ο Δ</w:t>
      </w:r>
      <w:r>
        <w:rPr>
          <w:rFonts w:eastAsia="Times New Roman" w:cs="Segoe UI"/>
          <w:sz w:val="24"/>
          <w:szCs w:val="24"/>
          <w:lang w:eastAsia="el-GR"/>
        </w:rPr>
        <w:t xml:space="preserve">ήμαρχος </w:t>
      </w:r>
      <w:r w:rsidR="00017CFE">
        <w:rPr>
          <w:rFonts w:eastAsia="Times New Roman" w:cs="Segoe UI"/>
          <w:sz w:val="24"/>
          <w:szCs w:val="24"/>
          <w:lang w:eastAsia="el-GR"/>
        </w:rPr>
        <w:t>και Πρόεδρος του Δημοτικού Λιμενικού Ταμείου Λευκάδας</w:t>
      </w:r>
      <w:r>
        <w:rPr>
          <w:rFonts w:eastAsia="Times New Roman" w:cs="Segoe UI"/>
          <w:sz w:val="24"/>
          <w:szCs w:val="24"/>
          <w:lang w:eastAsia="el-GR"/>
        </w:rPr>
        <w:t xml:space="preserve"> </w:t>
      </w:r>
      <w:r w:rsidR="009238F2">
        <w:rPr>
          <w:rFonts w:eastAsia="Times New Roman" w:cs="Segoe UI"/>
          <w:sz w:val="24"/>
          <w:szCs w:val="24"/>
          <w:lang w:eastAsia="el-GR"/>
        </w:rPr>
        <w:t xml:space="preserve">κ. </w:t>
      </w:r>
      <w:r>
        <w:rPr>
          <w:rFonts w:eastAsia="Times New Roman" w:cs="Segoe UI"/>
          <w:sz w:val="24"/>
          <w:szCs w:val="24"/>
          <w:lang w:eastAsia="el-GR"/>
        </w:rPr>
        <w:t>Χαράλαμπος Καλός</w:t>
      </w:r>
      <w:r w:rsidR="00A32919">
        <w:rPr>
          <w:rFonts w:eastAsia="Times New Roman" w:cs="Segoe UI"/>
          <w:sz w:val="24"/>
          <w:szCs w:val="24"/>
          <w:lang w:eastAsia="el-GR"/>
        </w:rPr>
        <w:t>,</w:t>
      </w:r>
      <w:r>
        <w:rPr>
          <w:rFonts w:eastAsia="Times New Roman" w:cs="Segoe UI"/>
          <w:sz w:val="24"/>
          <w:szCs w:val="24"/>
          <w:lang w:eastAsia="el-GR"/>
        </w:rPr>
        <w:t xml:space="preserve"> την Τρίτη 18 Απριλίου 2023. Στο πλαίσιο της συνάντησης </w:t>
      </w:r>
      <w:r w:rsidR="00A32919">
        <w:rPr>
          <w:rFonts w:eastAsia="Times New Roman" w:cs="Segoe UI"/>
          <w:sz w:val="24"/>
          <w:szCs w:val="24"/>
          <w:lang w:eastAsia="el-GR"/>
        </w:rPr>
        <w:t xml:space="preserve">συζητήθηκαν </w:t>
      </w:r>
      <w:r w:rsidRPr="00721F8B">
        <w:rPr>
          <w:rFonts w:eastAsia="Times New Roman" w:cs="Segoe UI"/>
          <w:sz w:val="24"/>
          <w:szCs w:val="24"/>
          <w:lang w:eastAsia="el-GR"/>
        </w:rPr>
        <w:t xml:space="preserve">θέματα που απασχολούν το δήμο Λευκάδας καθώς και το </w:t>
      </w:r>
      <w:r w:rsidR="00553316">
        <w:rPr>
          <w:rFonts w:eastAsia="Times New Roman" w:cs="Segoe UI"/>
          <w:sz w:val="24"/>
          <w:szCs w:val="24"/>
          <w:lang w:eastAsia="el-GR"/>
        </w:rPr>
        <w:t>Δημοτικό Λιμενικό Τ</w:t>
      </w:r>
      <w:r w:rsidRPr="00721F8B">
        <w:rPr>
          <w:rFonts w:eastAsia="Times New Roman" w:cs="Segoe UI"/>
          <w:sz w:val="24"/>
          <w:szCs w:val="24"/>
          <w:lang w:eastAsia="el-GR"/>
        </w:rPr>
        <w:t>αμείο</w:t>
      </w:r>
      <w:r w:rsidR="00A32919">
        <w:rPr>
          <w:rFonts w:eastAsia="Times New Roman" w:cs="Segoe UI"/>
          <w:sz w:val="24"/>
          <w:szCs w:val="24"/>
          <w:lang w:eastAsia="el-GR"/>
        </w:rPr>
        <w:t xml:space="preserve"> του δήμου μας.</w:t>
      </w:r>
      <w:r w:rsidRPr="00721F8B">
        <w:rPr>
          <w:rFonts w:eastAsia="Times New Roman" w:cs="Segoe UI"/>
          <w:sz w:val="24"/>
          <w:szCs w:val="24"/>
          <w:lang w:eastAsia="el-GR"/>
        </w:rPr>
        <w:t xml:space="preserve"> </w:t>
      </w:r>
    </w:p>
    <w:p w:rsidR="00721F8B" w:rsidRPr="00721F8B" w:rsidRDefault="00721F8B" w:rsidP="00721F8B">
      <w:pPr>
        <w:shd w:val="clear" w:color="auto" w:fill="FFFFFF"/>
        <w:spacing w:after="0" w:line="300" w:lineRule="atLeast"/>
        <w:rPr>
          <w:rFonts w:eastAsia="Times New Roman" w:cs="Segoe UI"/>
          <w:sz w:val="24"/>
          <w:szCs w:val="24"/>
          <w:lang w:eastAsia="el-GR"/>
        </w:rPr>
      </w:pPr>
    </w:p>
    <w:p w:rsidR="00017CFE" w:rsidRPr="00017CFE" w:rsidRDefault="00721F8B" w:rsidP="00A32919">
      <w:p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 w:rsidRPr="00721F8B">
        <w:rPr>
          <w:rFonts w:eastAsia="Times New Roman" w:cs="Segoe UI"/>
          <w:sz w:val="24"/>
          <w:szCs w:val="24"/>
          <w:lang w:eastAsia="el-GR"/>
        </w:rPr>
        <w:t>Στην τοποθέτηση του</w:t>
      </w:r>
      <w:r w:rsidR="00A32919">
        <w:rPr>
          <w:rFonts w:eastAsia="Times New Roman" w:cs="Segoe UI"/>
          <w:sz w:val="24"/>
          <w:szCs w:val="24"/>
          <w:lang w:eastAsia="el-GR"/>
        </w:rPr>
        <w:t>,</w:t>
      </w:r>
      <w:r w:rsidRPr="00721F8B">
        <w:rPr>
          <w:rFonts w:eastAsia="Times New Roman" w:cs="Segoe UI"/>
          <w:sz w:val="24"/>
          <w:szCs w:val="24"/>
          <w:lang w:eastAsia="el-GR"/>
        </w:rPr>
        <w:t xml:space="preserve"> μεταξύ άλλων</w:t>
      </w:r>
      <w:r w:rsidR="00A32919">
        <w:rPr>
          <w:rFonts w:eastAsia="Times New Roman" w:cs="Segoe UI"/>
          <w:sz w:val="24"/>
          <w:szCs w:val="24"/>
          <w:lang w:eastAsia="el-GR"/>
        </w:rPr>
        <w:t>,</w:t>
      </w:r>
      <w:r w:rsidR="00834E77">
        <w:rPr>
          <w:rFonts w:eastAsia="Times New Roman" w:cs="Segoe UI"/>
          <w:sz w:val="24"/>
          <w:szCs w:val="24"/>
          <w:lang w:eastAsia="el-GR"/>
        </w:rPr>
        <w:t xml:space="preserve"> ο Δ</w:t>
      </w:r>
      <w:r w:rsidRPr="00721F8B">
        <w:rPr>
          <w:rFonts w:eastAsia="Times New Roman" w:cs="Segoe UI"/>
          <w:sz w:val="24"/>
          <w:szCs w:val="24"/>
          <w:lang w:eastAsia="el-GR"/>
        </w:rPr>
        <w:t>ήμαρχος αναφέρθηκε</w:t>
      </w:r>
      <w:r w:rsidR="00017CFE" w:rsidRPr="00017CFE">
        <w:rPr>
          <w:rFonts w:eastAsia="Times New Roman" w:cs="Segoe UI"/>
          <w:sz w:val="24"/>
          <w:szCs w:val="24"/>
          <w:lang w:eastAsia="el-GR"/>
        </w:rPr>
        <w:t>:</w:t>
      </w:r>
    </w:p>
    <w:p w:rsidR="00017CFE" w:rsidRDefault="00721F8B" w:rsidP="00017CFE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 w:rsidRPr="00017CFE">
        <w:rPr>
          <w:rFonts w:eastAsia="Times New Roman" w:cs="Segoe UI"/>
          <w:sz w:val="24"/>
          <w:szCs w:val="24"/>
          <w:lang w:eastAsia="el-GR"/>
        </w:rPr>
        <w:t>στην ανάγκη επίσπευση</w:t>
      </w:r>
      <w:r w:rsidR="00017CFE">
        <w:rPr>
          <w:rFonts w:eastAsia="Times New Roman" w:cs="Segoe UI"/>
          <w:sz w:val="24"/>
          <w:szCs w:val="24"/>
          <w:lang w:eastAsia="el-GR"/>
        </w:rPr>
        <w:t>ς των</w:t>
      </w:r>
      <w:r w:rsidRPr="00017CFE">
        <w:rPr>
          <w:rFonts w:eastAsia="Times New Roman" w:cs="Segoe UI"/>
          <w:sz w:val="24"/>
          <w:szCs w:val="24"/>
          <w:lang w:eastAsia="el-GR"/>
        </w:rPr>
        <w:t xml:space="preserve"> διαδικασιών για την έγκ</w:t>
      </w:r>
      <w:r w:rsidR="00F07F87" w:rsidRPr="00017CFE">
        <w:rPr>
          <w:rFonts w:eastAsia="Times New Roman" w:cs="Segoe UI"/>
          <w:sz w:val="24"/>
          <w:szCs w:val="24"/>
          <w:lang w:eastAsia="el-GR"/>
        </w:rPr>
        <w:t xml:space="preserve">ριση του </w:t>
      </w:r>
      <w:proofErr w:type="spellStart"/>
      <w:r w:rsidR="00F07F87" w:rsidRPr="00017CFE">
        <w:rPr>
          <w:rFonts w:eastAsia="Times New Roman" w:cs="Segoe UI"/>
          <w:sz w:val="24"/>
          <w:szCs w:val="24"/>
          <w:lang w:eastAsia="el-GR"/>
        </w:rPr>
        <w:t>master</w:t>
      </w:r>
      <w:proofErr w:type="spellEnd"/>
      <w:r w:rsidR="00F07F87" w:rsidRPr="00017CFE">
        <w:rPr>
          <w:rFonts w:eastAsia="Times New Roman" w:cs="Segoe UI"/>
          <w:sz w:val="24"/>
          <w:szCs w:val="24"/>
          <w:lang w:eastAsia="el-GR"/>
        </w:rPr>
        <w:t xml:space="preserve"> </w:t>
      </w:r>
      <w:proofErr w:type="spellStart"/>
      <w:r w:rsidR="00F07F87" w:rsidRPr="00017CFE">
        <w:rPr>
          <w:rFonts w:eastAsia="Times New Roman" w:cs="Segoe UI"/>
          <w:sz w:val="24"/>
          <w:szCs w:val="24"/>
          <w:lang w:eastAsia="el-GR"/>
        </w:rPr>
        <w:t>plan</w:t>
      </w:r>
      <w:proofErr w:type="spellEnd"/>
      <w:r w:rsidR="00F07F87" w:rsidRPr="00017CFE">
        <w:rPr>
          <w:rFonts w:eastAsia="Times New Roman" w:cs="Segoe UI"/>
          <w:sz w:val="24"/>
          <w:szCs w:val="24"/>
          <w:lang w:eastAsia="el-GR"/>
        </w:rPr>
        <w:t xml:space="preserve"> του λιμένα</w:t>
      </w:r>
      <w:r w:rsidRPr="00017CFE">
        <w:rPr>
          <w:rFonts w:eastAsia="Times New Roman" w:cs="Segoe UI"/>
          <w:sz w:val="24"/>
          <w:szCs w:val="24"/>
          <w:lang w:eastAsia="el-GR"/>
        </w:rPr>
        <w:t xml:space="preserve"> Λευκάδας</w:t>
      </w:r>
    </w:p>
    <w:p w:rsidR="00017CFE" w:rsidRDefault="00017CFE" w:rsidP="00017CFE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eastAsia="el-GR"/>
        </w:rPr>
        <w:t>σ</w:t>
      </w:r>
      <w:r w:rsidR="005209FD" w:rsidRPr="00017CFE">
        <w:rPr>
          <w:rFonts w:eastAsia="Times New Roman" w:cs="Segoe UI"/>
          <w:sz w:val="24"/>
          <w:szCs w:val="24"/>
          <w:lang w:eastAsia="el-GR"/>
        </w:rPr>
        <w:t>την αντιμετώπιση της διάβ</w:t>
      </w:r>
      <w:r w:rsidR="00F07F87" w:rsidRPr="00017CFE">
        <w:rPr>
          <w:rFonts w:eastAsia="Times New Roman" w:cs="Segoe UI"/>
          <w:sz w:val="24"/>
          <w:szCs w:val="24"/>
          <w:lang w:eastAsia="el-GR"/>
        </w:rPr>
        <w:t>ρωσης στην παραλία του Αγ. Ι</w:t>
      </w:r>
      <w:r w:rsidR="004419CC" w:rsidRPr="00017CFE">
        <w:rPr>
          <w:rFonts w:eastAsia="Times New Roman" w:cs="Segoe UI"/>
          <w:sz w:val="24"/>
          <w:szCs w:val="24"/>
          <w:lang w:eastAsia="el-GR"/>
        </w:rPr>
        <w:t>ωάννη</w:t>
      </w:r>
    </w:p>
    <w:p w:rsidR="00017CFE" w:rsidRDefault="00017CFE" w:rsidP="00017CFE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eastAsia="el-GR"/>
        </w:rPr>
        <w:t>σ</w:t>
      </w:r>
      <w:r w:rsidR="004419CC" w:rsidRPr="00017CFE">
        <w:rPr>
          <w:rFonts w:eastAsia="Times New Roman" w:cs="Segoe UI"/>
          <w:sz w:val="24"/>
          <w:szCs w:val="24"/>
          <w:lang w:eastAsia="el-GR"/>
        </w:rPr>
        <w:t xml:space="preserve">την </w:t>
      </w:r>
      <w:r>
        <w:rPr>
          <w:rFonts w:eastAsia="Times New Roman" w:cs="Segoe UI"/>
          <w:sz w:val="24"/>
          <w:szCs w:val="24"/>
          <w:lang w:eastAsia="el-GR"/>
        </w:rPr>
        <w:t xml:space="preserve">σε δύο φάσεις </w:t>
      </w:r>
      <w:r w:rsidR="004419CC" w:rsidRPr="00017CFE">
        <w:rPr>
          <w:rFonts w:eastAsia="Times New Roman" w:cs="Segoe UI"/>
          <w:sz w:val="24"/>
          <w:szCs w:val="24"/>
          <w:lang w:eastAsia="el-GR"/>
        </w:rPr>
        <w:t>επέκταση και ανάπλαση</w:t>
      </w:r>
      <w:r w:rsidR="00F07F87" w:rsidRPr="00017CFE">
        <w:rPr>
          <w:rFonts w:eastAsia="Times New Roman" w:cs="Segoe UI"/>
          <w:sz w:val="24"/>
          <w:szCs w:val="24"/>
          <w:lang w:eastAsia="el-GR"/>
        </w:rPr>
        <w:t xml:space="preserve"> του παραλιακού μετώπου Νυδριού</w:t>
      </w:r>
    </w:p>
    <w:p w:rsidR="00017CFE" w:rsidRDefault="00017CFE" w:rsidP="00017CFE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eastAsia="el-GR"/>
        </w:rPr>
        <w:t>σ</w:t>
      </w:r>
      <w:r w:rsidR="00F07F87" w:rsidRPr="00017CFE">
        <w:rPr>
          <w:rFonts w:eastAsia="Times New Roman" w:cs="Segoe UI"/>
          <w:sz w:val="24"/>
          <w:szCs w:val="24"/>
          <w:lang w:eastAsia="el-GR"/>
        </w:rPr>
        <w:t>την εύρεση και κατασκευή νέας θέσης για την ακτοπλοϊκή σύνδεση Λευκάδας – Κεφαλονιάς</w:t>
      </w:r>
    </w:p>
    <w:p w:rsidR="00017CFE" w:rsidRDefault="00017CFE" w:rsidP="00017CFE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eastAsia="el-GR"/>
        </w:rPr>
        <w:t>σ</w:t>
      </w:r>
      <w:r w:rsidR="00F07F87" w:rsidRPr="00017CFE">
        <w:rPr>
          <w:rFonts w:eastAsia="Times New Roman" w:cs="Segoe UI"/>
          <w:sz w:val="24"/>
          <w:szCs w:val="24"/>
          <w:lang w:eastAsia="el-GR"/>
        </w:rPr>
        <w:t xml:space="preserve">την ανάγκη χρηματοδότησης υποδομών στο λιμάνι </w:t>
      </w:r>
      <w:proofErr w:type="spellStart"/>
      <w:r w:rsidR="00F07F87" w:rsidRPr="00017CFE">
        <w:rPr>
          <w:rFonts w:eastAsia="Times New Roman" w:cs="Segoe UI"/>
          <w:sz w:val="24"/>
          <w:szCs w:val="24"/>
          <w:lang w:eastAsia="el-GR"/>
        </w:rPr>
        <w:t>Συβότων</w:t>
      </w:r>
      <w:proofErr w:type="spellEnd"/>
    </w:p>
    <w:p w:rsidR="00017CFE" w:rsidRDefault="00017CFE" w:rsidP="00017CFE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eastAsia="el-GR"/>
        </w:rPr>
        <w:t xml:space="preserve">καθώς και στην </w:t>
      </w:r>
      <w:r w:rsidR="00721F8B" w:rsidRPr="00017CFE">
        <w:rPr>
          <w:rFonts w:eastAsia="Times New Roman" w:cs="Segoe UI"/>
          <w:sz w:val="24"/>
          <w:szCs w:val="24"/>
          <w:lang w:eastAsia="el-GR"/>
        </w:rPr>
        <w:t xml:space="preserve">ιδιαίτερη σημασία ανάπτυξης </w:t>
      </w:r>
      <w:r>
        <w:rPr>
          <w:rFonts w:eastAsia="Times New Roman" w:cs="Segoe UI"/>
          <w:sz w:val="24"/>
          <w:szCs w:val="24"/>
          <w:lang w:eastAsia="el-GR"/>
        </w:rPr>
        <w:t>επιπλέον</w:t>
      </w:r>
      <w:r w:rsidR="00721F8B" w:rsidRPr="00017CFE">
        <w:rPr>
          <w:rFonts w:eastAsia="Times New Roman" w:cs="Segoe UI"/>
          <w:sz w:val="24"/>
          <w:szCs w:val="24"/>
          <w:lang w:eastAsia="el-GR"/>
        </w:rPr>
        <w:t xml:space="preserve"> λιμενικών υποδομών στα νησιά μας</w:t>
      </w:r>
      <w:r>
        <w:rPr>
          <w:rFonts w:eastAsia="Times New Roman" w:cs="Segoe UI"/>
          <w:sz w:val="24"/>
          <w:szCs w:val="24"/>
          <w:lang w:eastAsia="el-GR"/>
        </w:rPr>
        <w:t xml:space="preserve">, </w:t>
      </w:r>
      <w:r w:rsidR="005209FD" w:rsidRPr="00017CFE">
        <w:rPr>
          <w:rFonts w:eastAsia="Times New Roman" w:cs="Segoe UI"/>
          <w:sz w:val="24"/>
          <w:szCs w:val="24"/>
          <w:lang w:eastAsia="el-GR"/>
        </w:rPr>
        <w:t>λόγω της αυξημένης ζήτησης για ελλιμενισμούς ιδιωτικών σκαφών</w:t>
      </w:r>
      <w:r>
        <w:rPr>
          <w:rFonts w:eastAsia="Times New Roman" w:cs="Segoe UI"/>
          <w:sz w:val="24"/>
          <w:szCs w:val="24"/>
          <w:lang w:eastAsia="el-GR"/>
        </w:rPr>
        <w:t>.</w:t>
      </w:r>
    </w:p>
    <w:p w:rsidR="00017CFE" w:rsidRPr="00017CFE" w:rsidRDefault="00017CFE" w:rsidP="00017CFE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 w:rsidRPr="00017CFE">
        <w:rPr>
          <w:rFonts w:eastAsia="Times New Roman" w:cs="Segoe UI"/>
          <w:sz w:val="24"/>
          <w:szCs w:val="24"/>
          <w:lang w:eastAsia="el-GR"/>
        </w:rPr>
        <w:t xml:space="preserve">Ειδική αναφορά έγινε για την μαρίνα του </w:t>
      </w:r>
      <w:proofErr w:type="spellStart"/>
      <w:r w:rsidRPr="00017CFE">
        <w:rPr>
          <w:rFonts w:eastAsia="Times New Roman" w:cs="Segoe UI"/>
          <w:sz w:val="24"/>
          <w:szCs w:val="24"/>
          <w:lang w:eastAsia="el-GR"/>
        </w:rPr>
        <w:t>Βλυχού</w:t>
      </w:r>
      <w:proofErr w:type="spellEnd"/>
      <w:r w:rsidRPr="00017CFE">
        <w:rPr>
          <w:rFonts w:eastAsia="Times New Roman" w:cs="Segoe UI"/>
          <w:sz w:val="24"/>
          <w:szCs w:val="24"/>
          <w:lang w:eastAsia="el-GR"/>
        </w:rPr>
        <w:t xml:space="preserve">, ένα </w:t>
      </w:r>
      <w:r>
        <w:rPr>
          <w:rFonts w:eastAsia="Times New Roman" w:cs="Segoe UI"/>
          <w:sz w:val="24"/>
          <w:szCs w:val="24"/>
          <w:lang w:eastAsia="el-GR"/>
        </w:rPr>
        <w:t xml:space="preserve">πολύ </w:t>
      </w:r>
      <w:r w:rsidRPr="00017CFE">
        <w:rPr>
          <w:rFonts w:eastAsia="Times New Roman" w:cs="Segoe UI"/>
          <w:sz w:val="24"/>
          <w:szCs w:val="24"/>
          <w:lang w:eastAsia="el-GR"/>
        </w:rPr>
        <w:t>σπουδαίο, αναπτυξιακό, δημοτικό έργο</w:t>
      </w:r>
      <w:r>
        <w:rPr>
          <w:rFonts w:eastAsia="Times New Roman" w:cs="Segoe UI"/>
          <w:sz w:val="24"/>
          <w:szCs w:val="24"/>
          <w:lang w:eastAsia="el-GR"/>
        </w:rPr>
        <w:t>.</w:t>
      </w:r>
      <w:r w:rsidRPr="00017CFE">
        <w:rPr>
          <w:rFonts w:eastAsia="Times New Roman" w:cs="Segoe UI"/>
          <w:sz w:val="24"/>
          <w:szCs w:val="24"/>
          <w:lang w:eastAsia="el-GR"/>
        </w:rPr>
        <w:t xml:space="preserve"> </w:t>
      </w:r>
    </w:p>
    <w:p w:rsidR="00721F8B" w:rsidRPr="00721F8B" w:rsidRDefault="00721F8B" w:rsidP="00721F8B">
      <w:pPr>
        <w:shd w:val="clear" w:color="auto" w:fill="FFFFFF"/>
        <w:spacing w:after="0" w:line="300" w:lineRule="atLeast"/>
        <w:rPr>
          <w:rFonts w:eastAsia="Times New Roman" w:cs="Segoe UI"/>
          <w:sz w:val="24"/>
          <w:szCs w:val="24"/>
          <w:lang w:eastAsia="el-GR"/>
        </w:rPr>
      </w:pPr>
    </w:p>
    <w:p w:rsidR="00721F8B" w:rsidRDefault="00F07F87" w:rsidP="00A32919">
      <w:p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eastAsia="el-GR"/>
        </w:rPr>
        <w:t>Ο Υ</w:t>
      </w:r>
      <w:r w:rsidR="00721F8B" w:rsidRPr="00721F8B">
        <w:rPr>
          <w:rFonts w:eastAsia="Times New Roman" w:cs="Segoe UI"/>
          <w:sz w:val="24"/>
          <w:szCs w:val="24"/>
          <w:lang w:eastAsia="el-GR"/>
        </w:rPr>
        <w:t>πουργός από την πλευρά του αναγνώρισε τα συγκριτικά πλεονεκτήματα των νησιών μας και έθεσε σαφές χρονοδιάγραμμα για</w:t>
      </w:r>
      <w:r w:rsidR="00017CFE">
        <w:rPr>
          <w:rFonts w:eastAsia="Times New Roman" w:cs="Segoe UI"/>
          <w:sz w:val="24"/>
          <w:szCs w:val="24"/>
          <w:lang w:eastAsia="el-GR"/>
        </w:rPr>
        <w:t xml:space="preserve"> τις</w:t>
      </w:r>
      <w:r w:rsidR="00721F8B" w:rsidRPr="00721F8B">
        <w:rPr>
          <w:rFonts w:eastAsia="Times New Roman" w:cs="Segoe UI"/>
          <w:sz w:val="24"/>
          <w:szCs w:val="24"/>
          <w:lang w:eastAsia="el-GR"/>
        </w:rPr>
        <w:t xml:space="preserve"> νέες προσκλήσεις που θα </w:t>
      </w:r>
      <w:r>
        <w:rPr>
          <w:rFonts w:eastAsia="Times New Roman" w:cs="Segoe UI"/>
          <w:sz w:val="24"/>
          <w:szCs w:val="24"/>
          <w:lang w:eastAsia="el-GR"/>
        </w:rPr>
        <w:t>εκδοθούν από το Υ</w:t>
      </w:r>
      <w:r w:rsidR="00721F8B" w:rsidRPr="00721F8B">
        <w:rPr>
          <w:rFonts w:eastAsia="Times New Roman" w:cs="Segoe UI"/>
          <w:sz w:val="24"/>
          <w:szCs w:val="24"/>
          <w:lang w:eastAsia="el-GR"/>
        </w:rPr>
        <w:t>πουργείο</w:t>
      </w:r>
      <w:r>
        <w:rPr>
          <w:rFonts w:eastAsia="Times New Roman" w:cs="Segoe UI"/>
          <w:sz w:val="24"/>
          <w:szCs w:val="24"/>
          <w:lang w:eastAsia="el-GR"/>
        </w:rPr>
        <w:t xml:space="preserve">, </w:t>
      </w:r>
      <w:r w:rsidR="004419CC">
        <w:rPr>
          <w:rFonts w:eastAsia="Times New Roman" w:cs="Segoe UI"/>
          <w:sz w:val="24"/>
          <w:szCs w:val="24"/>
          <w:lang w:eastAsia="el-GR"/>
        </w:rPr>
        <w:t xml:space="preserve">όπως το </w:t>
      </w:r>
      <w:r>
        <w:rPr>
          <w:rFonts w:eastAsia="Times New Roman" w:cs="Segoe UI"/>
          <w:sz w:val="24"/>
          <w:szCs w:val="24"/>
          <w:lang w:eastAsia="el-GR"/>
        </w:rPr>
        <w:t>πρόγραμμα ΝΕΑΡΧΟΣ,</w:t>
      </w:r>
      <w:r w:rsidR="00721F8B" w:rsidRPr="00721F8B">
        <w:rPr>
          <w:rFonts w:eastAsia="Times New Roman" w:cs="Segoe UI"/>
          <w:sz w:val="24"/>
          <w:szCs w:val="24"/>
          <w:lang w:eastAsia="el-GR"/>
        </w:rPr>
        <w:t xml:space="preserve"> προκειμένου να </w:t>
      </w:r>
      <w:r>
        <w:rPr>
          <w:rFonts w:eastAsia="Times New Roman" w:cs="Segoe UI"/>
          <w:sz w:val="24"/>
          <w:szCs w:val="24"/>
          <w:lang w:eastAsia="el-GR"/>
        </w:rPr>
        <w:t xml:space="preserve">παρασχεθεί τεχνική βοήθεια και να </w:t>
      </w:r>
      <w:r w:rsidR="00721F8B" w:rsidRPr="00721F8B">
        <w:rPr>
          <w:rFonts w:eastAsia="Times New Roman" w:cs="Segoe UI"/>
          <w:sz w:val="24"/>
          <w:szCs w:val="24"/>
          <w:lang w:eastAsia="el-GR"/>
        </w:rPr>
        <w:t>χρηματοδ</w:t>
      </w:r>
      <w:r>
        <w:rPr>
          <w:rFonts w:eastAsia="Times New Roman" w:cs="Segoe UI"/>
          <w:sz w:val="24"/>
          <w:szCs w:val="24"/>
          <w:lang w:eastAsia="el-GR"/>
        </w:rPr>
        <w:t>οτηθούν νέα έργα</w:t>
      </w:r>
      <w:r w:rsidR="00721F8B" w:rsidRPr="00721F8B">
        <w:rPr>
          <w:rFonts w:eastAsia="Times New Roman" w:cs="Segoe UI"/>
          <w:sz w:val="24"/>
          <w:szCs w:val="24"/>
          <w:lang w:eastAsia="el-GR"/>
        </w:rPr>
        <w:t xml:space="preserve">. </w:t>
      </w:r>
    </w:p>
    <w:p w:rsidR="009238F2" w:rsidRDefault="009238F2" w:rsidP="00A32919">
      <w:p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</w:p>
    <w:p w:rsidR="005209FD" w:rsidRDefault="00F07F87" w:rsidP="009238F2">
      <w:pPr>
        <w:shd w:val="clear" w:color="auto" w:fill="FFFFFF"/>
        <w:spacing w:after="0" w:line="300" w:lineRule="atLeast"/>
        <w:jc w:val="both"/>
        <w:rPr>
          <w:rFonts w:cs="Helvetica"/>
          <w:sz w:val="24"/>
          <w:szCs w:val="24"/>
          <w:shd w:val="clear" w:color="auto" w:fill="FFFFFF"/>
        </w:rPr>
      </w:pPr>
      <w:r>
        <w:rPr>
          <w:rFonts w:eastAsia="Times New Roman" w:cs="Segoe UI"/>
          <w:sz w:val="24"/>
          <w:szCs w:val="24"/>
          <w:lang w:eastAsia="el-GR"/>
        </w:rPr>
        <w:t>Εκτός του Υπουργού και του Γενικού Γραμματέα, σ</w:t>
      </w:r>
      <w:r w:rsidR="009238F2" w:rsidRPr="009238F2">
        <w:rPr>
          <w:rFonts w:cs="Arial"/>
          <w:sz w:val="24"/>
          <w:szCs w:val="24"/>
          <w:shd w:val="clear" w:color="auto" w:fill="FFFFFF"/>
        </w:rPr>
        <w:t>την συνάντηση παραβρέθηκε ο βουλευτής</w:t>
      </w:r>
      <w:r w:rsidR="009238F2" w:rsidRPr="009238F2">
        <w:rPr>
          <w:rFonts w:cs="Helvetica"/>
          <w:sz w:val="24"/>
          <w:szCs w:val="24"/>
          <w:shd w:val="clear" w:color="auto" w:fill="FFFFFF"/>
        </w:rPr>
        <w:t xml:space="preserve"> </w:t>
      </w:r>
      <w:r w:rsidR="009238F2" w:rsidRPr="009238F2">
        <w:rPr>
          <w:rFonts w:cs="Arial"/>
          <w:sz w:val="24"/>
          <w:szCs w:val="24"/>
          <w:shd w:val="clear" w:color="auto" w:fill="FFFFFF"/>
        </w:rPr>
        <w:t>Λευκάδας</w:t>
      </w:r>
      <w:r w:rsidR="009238F2" w:rsidRPr="009238F2">
        <w:rPr>
          <w:rFonts w:cs="Helvetica"/>
          <w:sz w:val="24"/>
          <w:szCs w:val="24"/>
          <w:shd w:val="clear" w:color="auto" w:fill="FFFFFF"/>
        </w:rPr>
        <w:t xml:space="preserve">, </w:t>
      </w:r>
      <w:r w:rsidR="009238F2" w:rsidRPr="009238F2">
        <w:rPr>
          <w:rFonts w:cs="Arial"/>
          <w:sz w:val="24"/>
          <w:szCs w:val="24"/>
          <w:shd w:val="clear" w:color="auto" w:fill="FFFFFF"/>
        </w:rPr>
        <w:t>κ. Αθανάσιος Καββαδάς</w:t>
      </w:r>
      <w:r w:rsidR="009238F2" w:rsidRPr="009238F2">
        <w:rPr>
          <w:rFonts w:cs="Helvetica"/>
          <w:sz w:val="24"/>
          <w:szCs w:val="24"/>
          <w:shd w:val="clear" w:color="auto" w:fill="FFFFFF"/>
        </w:rPr>
        <w:t xml:space="preserve">, </w:t>
      </w:r>
      <w:r>
        <w:rPr>
          <w:rFonts w:cs="Helvetica"/>
          <w:sz w:val="24"/>
          <w:szCs w:val="24"/>
          <w:shd w:val="clear" w:color="auto" w:fill="FFFFFF"/>
        </w:rPr>
        <w:t>ο αντιπεριφερ</w:t>
      </w:r>
      <w:r w:rsidR="008422FD">
        <w:rPr>
          <w:rFonts w:cs="Helvetica"/>
          <w:sz w:val="24"/>
          <w:szCs w:val="24"/>
          <w:shd w:val="clear" w:color="auto" w:fill="FFFFFF"/>
        </w:rPr>
        <w:t>ε</w:t>
      </w:r>
      <w:r>
        <w:rPr>
          <w:rFonts w:cs="Helvetica"/>
          <w:sz w:val="24"/>
          <w:szCs w:val="24"/>
          <w:shd w:val="clear" w:color="auto" w:fill="FFFFFF"/>
        </w:rPr>
        <w:t xml:space="preserve">ιάρχης κ. Αντρέας Κτενάς, οι υπολιμενάρχες </w:t>
      </w:r>
      <w:proofErr w:type="spellStart"/>
      <w:r>
        <w:rPr>
          <w:rFonts w:cs="Helvetica"/>
          <w:sz w:val="24"/>
          <w:szCs w:val="24"/>
          <w:shd w:val="clear" w:color="auto" w:fill="FFFFFF"/>
        </w:rPr>
        <w:t>κ</w:t>
      </w:r>
      <w:r w:rsidR="00017CFE">
        <w:rPr>
          <w:rFonts w:cs="Helvetica"/>
          <w:sz w:val="24"/>
          <w:szCs w:val="24"/>
          <w:shd w:val="clear" w:color="auto" w:fill="FFFFFF"/>
        </w:rPr>
        <w:t>.</w:t>
      </w:r>
      <w:r>
        <w:rPr>
          <w:rFonts w:cs="Helvetica"/>
          <w:sz w:val="24"/>
          <w:szCs w:val="24"/>
          <w:shd w:val="clear" w:color="auto" w:fill="FFFFFF"/>
        </w:rPr>
        <w:t>κ</w:t>
      </w:r>
      <w:proofErr w:type="spellEnd"/>
      <w:r w:rsidR="00017CFE">
        <w:rPr>
          <w:rFonts w:cs="Helvetica"/>
          <w:sz w:val="24"/>
          <w:szCs w:val="24"/>
          <w:shd w:val="clear" w:color="auto" w:fill="FFFFFF"/>
        </w:rPr>
        <w:t>.</w:t>
      </w:r>
      <w:r>
        <w:rPr>
          <w:rFonts w:cs="Helvetica"/>
          <w:sz w:val="24"/>
          <w:szCs w:val="24"/>
          <w:shd w:val="clear" w:color="auto" w:fill="FFFFFF"/>
        </w:rPr>
        <w:t xml:space="preserve"> Λεονταράκης και Προκοπίου, ο προέδρος </w:t>
      </w:r>
      <w:r w:rsidR="005209FD">
        <w:rPr>
          <w:rFonts w:cs="Helvetica"/>
          <w:sz w:val="24"/>
          <w:szCs w:val="24"/>
          <w:shd w:val="clear" w:color="auto" w:fill="FFFFFF"/>
        </w:rPr>
        <w:t xml:space="preserve">της Δ.Ε.Ε.Π. </w:t>
      </w:r>
      <w:r w:rsidR="005209FD">
        <w:rPr>
          <w:rFonts w:cs="Helvetica"/>
          <w:sz w:val="24"/>
          <w:szCs w:val="24"/>
          <w:shd w:val="clear" w:color="auto" w:fill="FFFFFF"/>
        </w:rPr>
        <w:lastRenderedPageBreak/>
        <w:t xml:space="preserve">Λευκάδας της ΝΔ κ. Γιώργος Μπουρδάρας, καθώς και οι </w:t>
      </w:r>
      <w:r w:rsidR="0063250E" w:rsidRPr="009238F2">
        <w:rPr>
          <w:rFonts w:cs="Arial"/>
          <w:sz w:val="24"/>
          <w:szCs w:val="24"/>
          <w:shd w:val="clear" w:color="auto" w:fill="FFFFFF"/>
        </w:rPr>
        <w:t>υ</w:t>
      </w:r>
      <w:r w:rsidR="0063250E" w:rsidRPr="009238F2">
        <w:rPr>
          <w:rFonts w:cs="Helvetica"/>
          <w:sz w:val="24"/>
          <w:szCs w:val="24"/>
          <w:shd w:val="clear" w:color="auto" w:fill="FFFFFF"/>
        </w:rPr>
        <w:t>π</w:t>
      </w:r>
      <w:r w:rsidR="0063250E">
        <w:rPr>
          <w:rFonts w:cs="Arial"/>
          <w:sz w:val="24"/>
          <w:szCs w:val="24"/>
          <w:shd w:val="clear" w:color="auto" w:fill="FFFFFF"/>
        </w:rPr>
        <w:t>οψήφιο</w:t>
      </w:r>
      <w:r w:rsidR="005209FD">
        <w:rPr>
          <w:rFonts w:cs="Arial"/>
          <w:sz w:val="24"/>
          <w:szCs w:val="24"/>
          <w:shd w:val="clear" w:color="auto" w:fill="FFFFFF"/>
        </w:rPr>
        <w:t xml:space="preserve">ι βουλευτές </w:t>
      </w:r>
      <w:r w:rsidR="009238F2" w:rsidRPr="009238F2">
        <w:rPr>
          <w:rFonts w:cs="Arial"/>
          <w:sz w:val="24"/>
          <w:szCs w:val="24"/>
          <w:shd w:val="clear" w:color="auto" w:fill="FFFFFF"/>
        </w:rPr>
        <w:t>της</w:t>
      </w:r>
      <w:r w:rsidR="009238F2" w:rsidRPr="009238F2">
        <w:rPr>
          <w:rFonts w:cs="Helvetica"/>
          <w:sz w:val="24"/>
          <w:szCs w:val="24"/>
          <w:shd w:val="clear" w:color="auto" w:fill="FFFFFF"/>
        </w:rPr>
        <w:t xml:space="preserve"> </w:t>
      </w:r>
      <w:r w:rsidR="009238F2" w:rsidRPr="009238F2">
        <w:rPr>
          <w:rFonts w:cs="Arial"/>
          <w:sz w:val="24"/>
          <w:szCs w:val="24"/>
          <w:shd w:val="clear" w:color="auto" w:fill="FFFFFF"/>
        </w:rPr>
        <w:t>ΝΔ</w:t>
      </w:r>
      <w:r w:rsidR="005209FD">
        <w:rPr>
          <w:rFonts w:cs="Arial"/>
          <w:sz w:val="24"/>
          <w:szCs w:val="24"/>
          <w:shd w:val="clear" w:color="auto" w:fill="FFFFFF"/>
        </w:rPr>
        <w:t xml:space="preserve"> του Νομού Λευκάδας</w:t>
      </w:r>
      <w:r w:rsidR="009238F2" w:rsidRPr="009238F2">
        <w:rPr>
          <w:rFonts w:cs="Helvetica"/>
          <w:sz w:val="24"/>
          <w:szCs w:val="24"/>
          <w:shd w:val="clear" w:color="auto" w:fill="FFFFFF"/>
        </w:rPr>
        <w:t xml:space="preserve">, </w:t>
      </w:r>
      <w:r w:rsidR="009238F2" w:rsidRPr="009238F2">
        <w:rPr>
          <w:rFonts w:cs="Arial"/>
          <w:sz w:val="24"/>
          <w:szCs w:val="24"/>
          <w:shd w:val="clear" w:color="auto" w:fill="FFFFFF"/>
        </w:rPr>
        <w:t>κ. Γεωργία</w:t>
      </w:r>
      <w:r w:rsidR="009238F2" w:rsidRPr="009238F2">
        <w:rPr>
          <w:rFonts w:cs="Helvetica"/>
          <w:sz w:val="24"/>
          <w:szCs w:val="24"/>
          <w:shd w:val="clear" w:color="auto" w:fill="FFFFFF"/>
        </w:rPr>
        <w:t xml:space="preserve"> </w:t>
      </w:r>
      <w:r w:rsidR="009238F2" w:rsidRPr="009238F2">
        <w:rPr>
          <w:rFonts w:cs="Arial"/>
          <w:sz w:val="24"/>
          <w:szCs w:val="24"/>
          <w:shd w:val="clear" w:color="auto" w:fill="FFFFFF"/>
        </w:rPr>
        <w:t>Αυγερινού</w:t>
      </w:r>
      <w:r w:rsidR="009238F2" w:rsidRPr="009238F2">
        <w:rPr>
          <w:rFonts w:cs="Helvetica"/>
          <w:sz w:val="24"/>
          <w:szCs w:val="24"/>
          <w:shd w:val="clear" w:color="auto" w:fill="FFFFFF"/>
        </w:rPr>
        <w:t xml:space="preserve"> </w:t>
      </w:r>
      <w:r w:rsidR="009238F2" w:rsidRPr="009238F2">
        <w:rPr>
          <w:rFonts w:cs="Arial"/>
          <w:sz w:val="24"/>
          <w:szCs w:val="24"/>
          <w:shd w:val="clear" w:color="auto" w:fill="FFFFFF"/>
        </w:rPr>
        <w:t>και κ.</w:t>
      </w:r>
      <w:r w:rsidR="009238F2" w:rsidRPr="009238F2">
        <w:rPr>
          <w:rFonts w:cs="Helvetica"/>
          <w:sz w:val="24"/>
          <w:szCs w:val="24"/>
          <w:shd w:val="clear" w:color="auto" w:fill="FFFFFF"/>
        </w:rPr>
        <w:t xml:space="preserve"> </w:t>
      </w:r>
      <w:r w:rsidR="009238F2" w:rsidRPr="009238F2">
        <w:rPr>
          <w:rFonts w:cs="Arial"/>
          <w:sz w:val="24"/>
          <w:szCs w:val="24"/>
          <w:shd w:val="clear" w:color="auto" w:fill="FFFFFF"/>
        </w:rPr>
        <w:t>Βασίλη</w:t>
      </w:r>
      <w:r w:rsidR="0063250E">
        <w:rPr>
          <w:rFonts w:cs="Arial"/>
          <w:sz w:val="24"/>
          <w:szCs w:val="24"/>
          <w:shd w:val="clear" w:color="auto" w:fill="FFFFFF"/>
        </w:rPr>
        <w:t>ς</w:t>
      </w:r>
      <w:r w:rsidR="009238F2" w:rsidRPr="009238F2">
        <w:rPr>
          <w:rFonts w:cs="Helvetica"/>
          <w:sz w:val="24"/>
          <w:szCs w:val="24"/>
          <w:shd w:val="clear" w:color="auto" w:fill="FFFFFF"/>
        </w:rPr>
        <w:t xml:space="preserve"> </w:t>
      </w:r>
      <w:r w:rsidR="009238F2" w:rsidRPr="009238F2">
        <w:rPr>
          <w:rFonts w:cs="Arial"/>
          <w:sz w:val="24"/>
          <w:szCs w:val="24"/>
          <w:shd w:val="clear" w:color="auto" w:fill="FFFFFF"/>
        </w:rPr>
        <w:t>Πα</w:t>
      </w:r>
      <w:r w:rsidR="009238F2" w:rsidRPr="009238F2">
        <w:rPr>
          <w:rFonts w:cs="Helvetica"/>
          <w:sz w:val="24"/>
          <w:szCs w:val="24"/>
          <w:shd w:val="clear" w:color="auto" w:fill="FFFFFF"/>
        </w:rPr>
        <w:t>π</w:t>
      </w:r>
      <w:r w:rsidR="009238F2" w:rsidRPr="009238F2">
        <w:rPr>
          <w:rFonts w:cs="Arial"/>
          <w:sz w:val="24"/>
          <w:szCs w:val="24"/>
          <w:shd w:val="clear" w:color="auto" w:fill="FFFFFF"/>
        </w:rPr>
        <w:t>αχρήστο</w:t>
      </w:r>
      <w:r w:rsidR="0063250E">
        <w:rPr>
          <w:rFonts w:cs="Arial"/>
          <w:sz w:val="24"/>
          <w:szCs w:val="24"/>
          <w:shd w:val="clear" w:color="auto" w:fill="FFFFFF"/>
        </w:rPr>
        <w:t>ς</w:t>
      </w:r>
      <w:r w:rsidR="005209FD">
        <w:rPr>
          <w:rFonts w:cs="Helvetica"/>
          <w:sz w:val="24"/>
          <w:szCs w:val="24"/>
          <w:shd w:val="clear" w:color="auto" w:fill="FFFFFF"/>
        </w:rPr>
        <w:t>.</w:t>
      </w:r>
    </w:p>
    <w:p w:rsidR="009238F2" w:rsidRDefault="009238F2" w:rsidP="009238F2">
      <w:pPr>
        <w:shd w:val="clear" w:color="auto" w:fill="FFFFFF"/>
        <w:spacing w:after="0" w:line="300" w:lineRule="atLeast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553316" w:rsidRDefault="00017CFE" w:rsidP="00A32919">
      <w:p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eastAsia="el-GR"/>
        </w:rPr>
        <w:t>Τέλος, ο Δήμαρχος Λευκάδας ευχαρίστησε τον Υπουργό για την σημαντική χρηματοδότηση ύψους 605.000,00€</w:t>
      </w:r>
      <w:r w:rsidR="00553316">
        <w:rPr>
          <w:rFonts w:eastAsia="Times New Roman" w:cs="Segoe UI"/>
          <w:sz w:val="24"/>
          <w:szCs w:val="24"/>
          <w:lang w:eastAsia="el-GR"/>
        </w:rPr>
        <w:t xml:space="preserve">, για κάλυψη υδρευτικών </w:t>
      </w:r>
      <w:r>
        <w:rPr>
          <w:rFonts w:eastAsia="Times New Roman" w:cs="Segoe UI"/>
          <w:sz w:val="24"/>
          <w:szCs w:val="24"/>
          <w:lang w:eastAsia="el-GR"/>
        </w:rPr>
        <w:t xml:space="preserve">αναγκών της Λευκάδας. </w:t>
      </w:r>
    </w:p>
    <w:p w:rsidR="00553316" w:rsidRDefault="00553316" w:rsidP="00A32919">
      <w:p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</w:p>
    <w:p w:rsidR="00721F8B" w:rsidRDefault="005209FD" w:rsidP="00A32919">
      <w:p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eastAsia="el-GR"/>
        </w:rPr>
        <w:t xml:space="preserve">Σε δήλωσή του ο </w:t>
      </w:r>
      <w:r w:rsidR="00553316">
        <w:rPr>
          <w:rFonts w:eastAsia="Times New Roman" w:cs="Segoe UI"/>
          <w:sz w:val="24"/>
          <w:szCs w:val="24"/>
          <w:lang w:eastAsia="el-GR"/>
        </w:rPr>
        <w:t>Δήμαρχος</w:t>
      </w:r>
      <w:r>
        <w:rPr>
          <w:rFonts w:eastAsia="Times New Roman" w:cs="Segoe UI"/>
          <w:sz w:val="24"/>
          <w:szCs w:val="24"/>
          <w:lang w:eastAsia="el-GR"/>
        </w:rPr>
        <w:t xml:space="preserve"> ανέφερε</w:t>
      </w:r>
      <w:r w:rsidR="00553316">
        <w:rPr>
          <w:rFonts w:eastAsia="Times New Roman" w:cs="Segoe UI"/>
          <w:sz w:val="24"/>
          <w:szCs w:val="24"/>
          <w:lang w:eastAsia="el-GR"/>
        </w:rPr>
        <w:t>: «</w:t>
      </w:r>
      <w:r w:rsidR="00721F8B" w:rsidRPr="00721F8B">
        <w:rPr>
          <w:rFonts w:eastAsia="Times New Roman" w:cs="Segoe UI"/>
          <w:sz w:val="24"/>
          <w:szCs w:val="24"/>
          <w:lang w:eastAsia="el-GR"/>
        </w:rPr>
        <w:t xml:space="preserve">Έχοντας </w:t>
      </w:r>
      <w:r>
        <w:rPr>
          <w:rFonts w:eastAsia="Times New Roman" w:cs="Segoe UI"/>
          <w:sz w:val="24"/>
          <w:szCs w:val="24"/>
          <w:lang w:eastAsia="el-GR"/>
        </w:rPr>
        <w:t xml:space="preserve">ως </w:t>
      </w:r>
      <w:r w:rsidR="004419CC">
        <w:rPr>
          <w:rFonts w:eastAsia="Times New Roman" w:cs="Segoe UI"/>
          <w:sz w:val="24"/>
          <w:szCs w:val="24"/>
          <w:lang w:eastAsia="el-GR"/>
        </w:rPr>
        <w:t>προτεραιότητα</w:t>
      </w:r>
      <w:bookmarkStart w:id="0" w:name="_GoBack"/>
      <w:bookmarkEnd w:id="0"/>
      <w:r w:rsidR="008422FD">
        <w:rPr>
          <w:rFonts w:eastAsia="Times New Roman" w:cs="Segoe UI"/>
          <w:sz w:val="24"/>
          <w:szCs w:val="24"/>
          <w:lang w:eastAsia="el-GR"/>
        </w:rPr>
        <w:t xml:space="preserve"> </w:t>
      </w:r>
      <w:r w:rsidR="00721F8B" w:rsidRPr="00721F8B">
        <w:rPr>
          <w:rFonts w:eastAsia="Times New Roman" w:cs="Segoe UI"/>
          <w:sz w:val="24"/>
          <w:szCs w:val="24"/>
          <w:lang w:eastAsia="el-GR"/>
        </w:rPr>
        <w:t xml:space="preserve">την </w:t>
      </w:r>
      <w:r>
        <w:rPr>
          <w:rFonts w:eastAsia="Times New Roman" w:cs="Segoe UI"/>
          <w:sz w:val="24"/>
          <w:szCs w:val="24"/>
          <w:lang w:eastAsia="el-GR"/>
        </w:rPr>
        <w:t xml:space="preserve">γαλάζια ανάπτυξη της Λευκάδας </w:t>
      </w:r>
      <w:r w:rsidR="00721F8B" w:rsidRPr="00721F8B">
        <w:rPr>
          <w:rFonts w:eastAsia="Times New Roman" w:cs="Segoe UI"/>
          <w:sz w:val="24"/>
          <w:szCs w:val="24"/>
          <w:lang w:eastAsia="el-GR"/>
        </w:rPr>
        <w:t>συνεχίζουμε</w:t>
      </w:r>
      <w:r>
        <w:rPr>
          <w:rFonts w:eastAsia="Times New Roman" w:cs="Segoe UI"/>
          <w:sz w:val="24"/>
          <w:szCs w:val="24"/>
          <w:lang w:eastAsia="el-GR"/>
        </w:rPr>
        <w:t xml:space="preserve"> τις παρεμβάσεις μας</w:t>
      </w:r>
      <w:r w:rsidR="00721F8B" w:rsidRPr="00721F8B">
        <w:rPr>
          <w:rFonts w:eastAsia="Times New Roman" w:cs="Segoe UI"/>
          <w:sz w:val="24"/>
          <w:szCs w:val="24"/>
          <w:lang w:eastAsia="el-GR"/>
        </w:rPr>
        <w:t xml:space="preserve"> διεκδικώντας πάντα το </w:t>
      </w:r>
      <w:r>
        <w:rPr>
          <w:rFonts w:eastAsia="Times New Roman" w:cs="Segoe UI"/>
          <w:sz w:val="24"/>
          <w:szCs w:val="24"/>
          <w:lang w:eastAsia="el-GR"/>
        </w:rPr>
        <w:t>καλύτερο για τον τόπο μας</w:t>
      </w:r>
      <w:r w:rsidR="00553316">
        <w:rPr>
          <w:rFonts w:eastAsia="Times New Roman" w:cs="Segoe UI"/>
          <w:sz w:val="24"/>
          <w:szCs w:val="24"/>
          <w:lang w:eastAsia="el-GR"/>
        </w:rPr>
        <w:t>»</w:t>
      </w:r>
      <w:r w:rsidR="00721F8B" w:rsidRPr="00721F8B">
        <w:rPr>
          <w:rFonts w:eastAsia="Times New Roman" w:cs="Segoe UI"/>
          <w:sz w:val="24"/>
          <w:szCs w:val="24"/>
          <w:lang w:eastAsia="el-GR"/>
        </w:rPr>
        <w:t>.</w:t>
      </w:r>
    </w:p>
    <w:p w:rsidR="00A32919" w:rsidRDefault="00A32919" w:rsidP="00A32919">
      <w:p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</w:p>
    <w:p w:rsidR="0063250E" w:rsidRDefault="00A32919" w:rsidP="00A32919">
      <w:p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eastAsia="el-GR"/>
        </w:rPr>
        <w:tab/>
      </w:r>
      <w:r>
        <w:rPr>
          <w:rFonts w:eastAsia="Times New Roman" w:cs="Segoe UI"/>
          <w:sz w:val="24"/>
          <w:szCs w:val="24"/>
          <w:lang w:eastAsia="el-GR"/>
        </w:rPr>
        <w:tab/>
      </w:r>
      <w:r>
        <w:rPr>
          <w:rFonts w:eastAsia="Times New Roman" w:cs="Segoe UI"/>
          <w:sz w:val="24"/>
          <w:szCs w:val="24"/>
          <w:lang w:eastAsia="el-GR"/>
        </w:rPr>
        <w:tab/>
      </w:r>
      <w:r>
        <w:rPr>
          <w:rFonts w:eastAsia="Times New Roman" w:cs="Segoe UI"/>
          <w:sz w:val="24"/>
          <w:szCs w:val="24"/>
          <w:lang w:eastAsia="el-GR"/>
        </w:rPr>
        <w:tab/>
      </w:r>
      <w:r>
        <w:rPr>
          <w:rFonts w:eastAsia="Times New Roman" w:cs="Segoe UI"/>
          <w:sz w:val="24"/>
          <w:szCs w:val="24"/>
          <w:lang w:eastAsia="el-GR"/>
        </w:rPr>
        <w:tab/>
      </w:r>
      <w:r>
        <w:rPr>
          <w:rFonts w:eastAsia="Times New Roman" w:cs="Segoe UI"/>
          <w:sz w:val="24"/>
          <w:szCs w:val="24"/>
          <w:lang w:eastAsia="el-GR"/>
        </w:rPr>
        <w:tab/>
      </w:r>
      <w:r>
        <w:rPr>
          <w:rFonts w:eastAsia="Times New Roman" w:cs="Segoe UI"/>
          <w:sz w:val="24"/>
          <w:szCs w:val="24"/>
          <w:lang w:eastAsia="el-GR"/>
        </w:rPr>
        <w:tab/>
      </w:r>
    </w:p>
    <w:p w:rsidR="00A32919" w:rsidRPr="00721F8B" w:rsidRDefault="0063250E" w:rsidP="00A32919">
      <w:pPr>
        <w:shd w:val="clear" w:color="auto" w:fill="FFFFFF"/>
        <w:spacing w:after="0" w:line="300" w:lineRule="atLeast"/>
        <w:jc w:val="both"/>
        <w:rPr>
          <w:rFonts w:eastAsia="Times New Roman" w:cs="Segoe UI"/>
          <w:sz w:val="24"/>
          <w:szCs w:val="24"/>
          <w:lang w:eastAsia="el-GR"/>
        </w:rPr>
      </w:pPr>
      <w:r>
        <w:rPr>
          <w:rFonts w:eastAsia="Times New Roman" w:cs="Segoe UI"/>
          <w:sz w:val="24"/>
          <w:szCs w:val="24"/>
          <w:lang w:eastAsia="el-GR"/>
        </w:rPr>
        <w:tab/>
      </w:r>
      <w:r>
        <w:rPr>
          <w:rFonts w:eastAsia="Times New Roman" w:cs="Segoe UI"/>
          <w:sz w:val="24"/>
          <w:szCs w:val="24"/>
          <w:lang w:eastAsia="el-GR"/>
        </w:rPr>
        <w:tab/>
      </w:r>
      <w:r>
        <w:rPr>
          <w:rFonts w:eastAsia="Times New Roman" w:cs="Segoe UI"/>
          <w:sz w:val="24"/>
          <w:szCs w:val="24"/>
          <w:lang w:eastAsia="el-GR"/>
        </w:rPr>
        <w:tab/>
      </w:r>
      <w:r>
        <w:rPr>
          <w:rFonts w:eastAsia="Times New Roman" w:cs="Segoe UI"/>
          <w:sz w:val="24"/>
          <w:szCs w:val="24"/>
          <w:lang w:eastAsia="el-GR"/>
        </w:rPr>
        <w:tab/>
      </w:r>
      <w:r>
        <w:rPr>
          <w:rFonts w:eastAsia="Times New Roman" w:cs="Segoe UI"/>
          <w:sz w:val="24"/>
          <w:szCs w:val="24"/>
          <w:lang w:eastAsia="el-GR"/>
        </w:rPr>
        <w:tab/>
      </w:r>
      <w:r>
        <w:rPr>
          <w:rFonts w:eastAsia="Times New Roman" w:cs="Segoe UI"/>
          <w:sz w:val="24"/>
          <w:szCs w:val="24"/>
          <w:lang w:eastAsia="el-GR"/>
        </w:rPr>
        <w:tab/>
      </w:r>
      <w:r w:rsidR="004419CC">
        <w:rPr>
          <w:rFonts w:eastAsia="Times New Roman" w:cs="Segoe UI"/>
          <w:sz w:val="24"/>
          <w:szCs w:val="24"/>
          <w:lang w:eastAsia="el-GR"/>
        </w:rPr>
        <w:t>ΑΠΟ ΤΟ</w:t>
      </w:r>
      <w:r w:rsidR="00A32919">
        <w:rPr>
          <w:rFonts w:eastAsia="Times New Roman" w:cs="Segoe UI"/>
          <w:sz w:val="24"/>
          <w:szCs w:val="24"/>
          <w:lang w:eastAsia="el-GR"/>
        </w:rPr>
        <w:t xml:space="preserve"> ΔΗΜΟ ΛΕΥΚΑΔΑΣ</w:t>
      </w:r>
    </w:p>
    <w:p w:rsidR="00263075" w:rsidRDefault="00263075"/>
    <w:p w:rsidR="009238F2" w:rsidRDefault="009238F2"/>
    <w:p w:rsidR="0063250E" w:rsidRPr="0063250E" w:rsidRDefault="0063250E" w:rsidP="0063250E">
      <w:pPr>
        <w:spacing w:after="0"/>
      </w:pPr>
    </w:p>
    <w:sectPr w:rsidR="0063250E" w:rsidRPr="0063250E" w:rsidSect="00553316">
      <w:pgSz w:w="11906" w:h="16838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896"/>
    <w:multiLevelType w:val="hybridMultilevel"/>
    <w:tmpl w:val="E6E6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70262"/>
    <w:multiLevelType w:val="hybridMultilevel"/>
    <w:tmpl w:val="433E21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1F8B"/>
    <w:rsid w:val="00017CFE"/>
    <w:rsid w:val="00097CDB"/>
    <w:rsid w:val="00263075"/>
    <w:rsid w:val="004419CC"/>
    <w:rsid w:val="005209FD"/>
    <w:rsid w:val="00553316"/>
    <w:rsid w:val="0063250E"/>
    <w:rsid w:val="00635C5C"/>
    <w:rsid w:val="00721F8B"/>
    <w:rsid w:val="00834E77"/>
    <w:rsid w:val="008422FD"/>
    <w:rsid w:val="009238F2"/>
    <w:rsid w:val="00A32919"/>
    <w:rsid w:val="00C200A5"/>
    <w:rsid w:val="00CF621E"/>
    <w:rsid w:val="00E95719"/>
    <w:rsid w:val="00F0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1F8B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A32919"/>
    <w:rPr>
      <w:i/>
      <w:iCs/>
    </w:rPr>
  </w:style>
  <w:style w:type="paragraph" w:styleId="a5">
    <w:name w:val="List Paragraph"/>
    <w:basedOn w:val="a"/>
    <w:uiPriority w:val="34"/>
    <w:qFormat/>
    <w:rsid w:val="00C2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0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4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2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30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technoshop pc's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2023-04-20T13:20:00Z</dcterms:created>
  <dcterms:modified xsi:type="dcterms:W3CDTF">2023-04-20T13:23:00Z</dcterms:modified>
</cp:coreProperties>
</file>