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</w:p>
    <w:p w:rsidR="003F4AD0" w:rsidRPr="00756DFA" w:rsidRDefault="003F4AD0" w:rsidP="003F4AD0">
      <w:pPr>
        <w:spacing w:after="0"/>
        <w:rPr>
          <w:sz w:val="28"/>
          <w:szCs w:val="28"/>
        </w:rPr>
      </w:pPr>
      <w:r w:rsidRPr="00756DFA">
        <w:rPr>
          <w:sz w:val="28"/>
          <w:szCs w:val="28"/>
        </w:rPr>
        <w:t>ΕΛΛΗΝΙΚΗ ΔΗΜΟΚΡΑΤΙΑ</w:t>
      </w:r>
    </w:p>
    <w:p w:rsidR="00756DFA" w:rsidRPr="00756DFA" w:rsidRDefault="00756DFA" w:rsidP="00756DFA">
      <w:pPr>
        <w:rPr>
          <w:sz w:val="28"/>
          <w:szCs w:val="28"/>
        </w:rPr>
      </w:pPr>
      <w:r w:rsidRPr="00756DFA">
        <w:rPr>
          <w:sz w:val="28"/>
          <w:szCs w:val="28"/>
        </w:rPr>
        <w:t>ΔΗΜΟΤΙΚΟ ΛΙΜΕΝΙΚΟ ΤΑΜΕΙΟ ΛΕΥΚΑΔΑΣ</w:t>
      </w:r>
    </w:p>
    <w:p w:rsidR="003F4AD0" w:rsidRPr="00756DFA" w:rsidRDefault="003F4AD0" w:rsidP="00E402C8">
      <w:pPr>
        <w:jc w:val="right"/>
        <w:rPr>
          <w:sz w:val="28"/>
          <w:szCs w:val="28"/>
        </w:rPr>
      </w:pPr>
      <w:r w:rsidRPr="00756DFA">
        <w:rPr>
          <w:sz w:val="28"/>
          <w:szCs w:val="28"/>
        </w:rPr>
        <w:t xml:space="preserve">Λευκάδα, </w:t>
      </w:r>
      <w:r w:rsidR="00756DFA" w:rsidRPr="00756DFA">
        <w:rPr>
          <w:sz w:val="28"/>
          <w:szCs w:val="28"/>
        </w:rPr>
        <w:t>02</w:t>
      </w:r>
      <w:r w:rsidRPr="00756DFA">
        <w:rPr>
          <w:sz w:val="28"/>
          <w:szCs w:val="28"/>
        </w:rPr>
        <w:t>.0</w:t>
      </w:r>
      <w:r w:rsidR="00756DFA" w:rsidRPr="00756DFA">
        <w:rPr>
          <w:sz w:val="28"/>
          <w:szCs w:val="28"/>
        </w:rPr>
        <w:t>7</w:t>
      </w:r>
      <w:r w:rsidRPr="00756DFA">
        <w:rPr>
          <w:sz w:val="28"/>
          <w:szCs w:val="28"/>
        </w:rPr>
        <w:t>.2</w:t>
      </w:r>
      <w:r w:rsidR="00756DFA" w:rsidRPr="00756DFA">
        <w:rPr>
          <w:sz w:val="28"/>
          <w:szCs w:val="28"/>
        </w:rPr>
        <w:t>5</w:t>
      </w:r>
    </w:p>
    <w:p w:rsidR="003F4AD0" w:rsidRPr="00756DFA" w:rsidRDefault="003F4AD0" w:rsidP="003F4AD0">
      <w:pPr>
        <w:spacing w:after="0"/>
        <w:rPr>
          <w:sz w:val="28"/>
          <w:szCs w:val="28"/>
        </w:rPr>
      </w:pPr>
    </w:p>
    <w:p w:rsidR="003F4AD0" w:rsidRPr="00756DFA" w:rsidRDefault="003F4AD0" w:rsidP="003F4AD0">
      <w:pPr>
        <w:spacing w:after="0"/>
        <w:rPr>
          <w:sz w:val="28"/>
          <w:szCs w:val="28"/>
        </w:rPr>
      </w:pPr>
    </w:p>
    <w:p w:rsidR="00756DFA" w:rsidRPr="00756DFA" w:rsidRDefault="00756DFA" w:rsidP="00756DF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l-GR"/>
        </w:rPr>
      </w:pP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ΑΝΑΚΟΙΝΩΣΗ</w:t>
      </w:r>
    </w:p>
    <w:p w:rsidR="00756DFA" w:rsidRPr="00756DFA" w:rsidRDefault="00756DFA" w:rsidP="00756D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Ο </w:t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Δήμος Λευκάδας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 ενημερώνει τους πολίτες και επισκέπτες του νησιού ότι αύριο, </w:t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Πέμπτη 3 Ιουλίου 2025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, στο πλαίσιο της </w:t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Ναυτικής Εβδομάδας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, θα πραγματοποιηθεί </w:t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αγώνας σκαφών τύπου OPTIMIST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, με τη συμμετοχή αθλητών του </w:t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Ναυτικού Ομίλου Λευκάδας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>.</w:t>
      </w:r>
    </w:p>
    <w:p w:rsidR="00756DFA" w:rsidRPr="00756DFA" w:rsidRDefault="00756DFA" w:rsidP="00756D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el-GR"/>
        </w:rPr>
      </w:pP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Ώρα διεξαγωγής: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 15:00 – 17:00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br/>
      </w:r>
      <w:r w:rsidRPr="00756DFA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Τοποθεσία:</w:t>
      </w:r>
      <w:r w:rsidRPr="00756DFA">
        <w:rPr>
          <w:rFonts w:ascii="Times New Roman" w:hAnsi="Times New Roman" w:cs="Times New Roman"/>
          <w:sz w:val="28"/>
          <w:szCs w:val="28"/>
          <w:lang w:eastAsia="el-GR"/>
        </w:rPr>
        <w:t xml:space="preserve"> Κεντρικός Λιμένας Λευκάδας</w:t>
      </w:r>
    </w:p>
    <w:p w:rsidR="00756DFA" w:rsidRPr="00756DFA" w:rsidRDefault="00756DFA" w:rsidP="00756D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756DFA">
        <w:rPr>
          <w:rFonts w:ascii="Times New Roman" w:hAnsi="Times New Roman" w:cs="Times New Roman"/>
          <w:sz w:val="28"/>
          <w:szCs w:val="28"/>
          <w:lang w:eastAsia="el-GR"/>
        </w:rPr>
        <w:t>Ο αγώνας είναι ανοικτός στο κοινό και αποτελεί μοναδική ευκαιρία να παρακολουθήσουμε από κοντά τη νέα γενιά ιστιοπλόων του τόπου μας σε δράση.</w:t>
      </w:r>
    </w:p>
    <w:p w:rsidR="00756DFA" w:rsidRPr="00756DFA" w:rsidRDefault="00756DFA" w:rsidP="00756DFA">
      <w:pPr>
        <w:jc w:val="right"/>
        <w:rPr>
          <w:sz w:val="28"/>
          <w:szCs w:val="28"/>
        </w:rPr>
      </w:pPr>
      <w:r w:rsidRPr="00756DFA">
        <w:rPr>
          <w:sz w:val="28"/>
          <w:szCs w:val="28"/>
        </w:rPr>
        <w:t>Από Δημοτικό Λιμενικό Ταμείο</w:t>
      </w:r>
    </w:p>
    <w:p w:rsidR="00756DFA" w:rsidRDefault="00756DFA" w:rsidP="00756DFA"/>
    <w:p w:rsidR="00E402C8" w:rsidRPr="003F4AD0" w:rsidRDefault="00E402C8" w:rsidP="00E402C8">
      <w:pPr>
        <w:jc w:val="both"/>
      </w:pPr>
    </w:p>
    <w:p w:rsidR="003F4AD0" w:rsidRPr="003F4AD0" w:rsidRDefault="003F4AD0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4F333C" w:rsidRDefault="004F333C" w:rsidP="00E402C8">
      <w:pPr>
        <w:jc w:val="both"/>
      </w:pPr>
    </w:p>
    <w:p w:rsidR="00F740D9" w:rsidRPr="003F4AD0" w:rsidRDefault="00F740D9" w:rsidP="003F4AD0">
      <w:pPr>
        <w:jc w:val="right"/>
      </w:pP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D9"/>
    <w:rsid w:val="002175CB"/>
    <w:rsid w:val="003F4AD0"/>
    <w:rsid w:val="004A484C"/>
    <w:rsid w:val="004F333C"/>
    <w:rsid w:val="006F4EE3"/>
    <w:rsid w:val="00756DFA"/>
    <w:rsid w:val="00781496"/>
    <w:rsid w:val="00884373"/>
    <w:rsid w:val="00A22177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2025-07-02T15:31:00Z</cp:lastPrinted>
  <dcterms:created xsi:type="dcterms:W3CDTF">2025-07-02T15:34:00Z</dcterms:created>
  <dcterms:modified xsi:type="dcterms:W3CDTF">2025-07-02T15:34:00Z</dcterms:modified>
</cp:coreProperties>
</file>